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E2" w:rsidRPr="001636E2" w:rsidRDefault="001636E2" w:rsidP="001636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6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ΕΝΟΤΗΤΑ 4</w:t>
      </w:r>
    </w:p>
    <w:p w:rsidR="001636E2" w:rsidRPr="001636E2" w:rsidRDefault="001636E2" w:rsidP="001636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6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ΘΕΜΑ : </w:t>
      </w:r>
      <w:r w:rsidRPr="001636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«Περιγράψτε σε ένα κείμενο </w:t>
      </w:r>
      <w:r w:rsidRPr="001636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l-GR"/>
        </w:rPr>
        <w:t>τριών παραγράφων ένα γιορτινό τραπέζι στο σπίτι σας</w:t>
      </w:r>
      <w:r w:rsidRPr="0016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Pr="001636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στο οποίο είχατε προσκεκλημένους. Ξεκινήστε την περιγραφή σας από τη </w:t>
      </w:r>
      <w:r w:rsidRPr="001636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l-GR"/>
        </w:rPr>
        <w:t>διακόσμηση του χώρου</w:t>
      </w:r>
      <w:r w:rsidRPr="001636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προχωρήστε μετά στην </w:t>
      </w:r>
      <w:r w:rsidRPr="001636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l-GR"/>
        </w:rPr>
        <w:t>περιγραφή των προσώπων που συμμετείχαν.</w:t>
      </w:r>
      <w:r w:rsidRPr="001636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Τέλος, να δώσετε ιδιαίτερη έμφαση στο </w:t>
      </w:r>
      <w:r w:rsidRPr="001636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l-GR"/>
        </w:rPr>
        <w:t>περιεχόμενο του τραπεζιού, περιγράφοντας όλη τη διαδικασία προετοιμασίας, παρασκευής και απόλαυσης των κύριων – «αγαπημένων» σας φαγητών</w:t>
      </w:r>
      <w:r w:rsidRPr="001636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.»</w:t>
      </w:r>
    </w:p>
    <w:p w:rsidR="001636E2" w:rsidRPr="001636E2" w:rsidRDefault="001636E2" w:rsidP="001636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6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 </w:t>
      </w:r>
      <w:r w:rsidRPr="0016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l-GR"/>
        </w:rPr>
        <w:t>ΣΧΕΔΙΑΓΡΑΜΜΑ ΕΚΘΕΣΗΣ</w:t>
      </w:r>
    </w:p>
    <w:p w:rsidR="001636E2" w:rsidRPr="001636E2" w:rsidRDefault="001636E2" w:rsidP="001636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6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 1</w:t>
      </w:r>
      <w:r w:rsidRPr="0016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l-GR"/>
        </w:rPr>
        <w:t>η</w:t>
      </w:r>
      <w:r w:rsidRPr="0016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παράγραφος – Διακόσμηση χώρου και καλεσμένοι</w:t>
      </w:r>
    </w:p>
    <w:p w:rsidR="001636E2" w:rsidRPr="001636E2" w:rsidRDefault="001636E2" w:rsidP="001636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6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Πότε </w:t>
      </w:r>
      <w:r w:rsidRPr="001636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έγινε το τραπέζι και με ποια αφορμή;</w:t>
      </w:r>
    </w:p>
    <w:p w:rsidR="001636E2" w:rsidRPr="001636E2" w:rsidRDefault="001636E2" w:rsidP="001636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636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Περιγραφή του </w:t>
      </w:r>
      <w:r w:rsidRPr="0016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χώρου </w:t>
      </w:r>
      <w:r w:rsidRPr="001636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και του </w:t>
      </w:r>
      <w:r w:rsidRPr="0016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στολισμού </w:t>
      </w:r>
      <w:r w:rsidRPr="001636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(αφίσα που καλωσόριζε τους καλεσμένους στην εξωτερική πόρτα, το σαλόνι ήταν στολισμένο στο πνεύμα του </w:t>
      </w:r>
      <w:proofErr w:type="spellStart"/>
      <w:r w:rsidRPr="001636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πάρτυ</w:t>
      </w:r>
      <w:proofErr w:type="spellEnd"/>
      <w:r w:rsidRPr="001636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: τραπεζομάντηλο, πλαστικά πιάτα και ποτήρια , χαρτοπετσέτες γενεθλίων, πρωτότυπες κατασκευές, μπαλόνια, κεριά, μουσική).</w:t>
      </w:r>
    </w:p>
    <w:p w:rsidR="001636E2" w:rsidRPr="001636E2" w:rsidRDefault="001636E2" w:rsidP="001636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6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Καλεσμένοι </w:t>
      </w:r>
      <w:r w:rsidRPr="001636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(θείοι, ξαδέρφια, φίλοι).</w:t>
      </w:r>
    </w:p>
    <w:p w:rsidR="001636E2" w:rsidRPr="001636E2" w:rsidRDefault="001636E2" w:rsidP="001636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6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2</w:t>
      </w:r>
      <w:r w:rsidRPr="0016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l-GR"/>
        </w:rPr>
        <w:t>η</w:t>
      </w:r>
      <w:r w:rsidRPr="0016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παράγραφος – Περιεχόμενο τραπεζιού</w:t>
      </w:r>
    </w:p>
    <w:p w:rsidR="001636E2" w:rsidRPr="001636E2" w:rsidRDefault="001636E2" w:rsidP="001636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636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Απαρίθμηση </w:t>
      </w:r>
      <w:r w:rsidRPr="0016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φαγητών </w:t>
      </w:r>
      <w:r w:rsidRPr="001636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(μπριζολάκια, ριζότο, τηγανιτές πατάτες, πίτσες, </w:t>
      </w:r>
      <w:proofErr w:type="spellStart"/>
      <w:r w:rsidRPr="001636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τυροπιτάκια</w:t>
      </w:r>
      <w:proofErr w:type="spellEnd"/>
      <w:r w:rsidRPr="001636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</w:t>
      </w:r>
      <w:proofErr w:type="spellStart"/>
      <w:r w:rsidRPr="001636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τοστάκια</w:t>
      </w:r>
      <w:proofErr w:type="spellEnd"/>
      <w:r w:rsidRPr="001636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σαλάτες του σεφ και του Καίσαρα).</w:t>
      </w:r>
    </w:p>
    <w:p w:rsidR="001636E2" w:rsidRPr="001636E2" w:rsidRDefault="001636E2" w:rsidP="001636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6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Αναψυκτικά</w:t>
      </w:r>
      <w:r w:rsidRPr="001636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και χυμοί για όλους.</w:t>
      </w:r>
    </w:p>
    <w:p w:rsidR="001636E2" w:rsidRPr="001636E2" w:rsidRDefault="001636E2" w:rsidP="001636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636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Περιγραφή της </w:t>
      </w:r>
      <w:r w:rsidRPr="0016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προετοιμασίας </w:t>
      </w:r>
      <w:r w:rsidRPr="001636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όλων των παραπάνω (Ποιος τα έφτιαξε; Ποιοι βοήθησαν ; Συμμετείχα καθόλου ; Πότε ; Ποια ήταν η σειρά παρασκευής των εδεσμάτων;)</w:t>
      </w:r>
    </w:p>
    <w:p w:rsidR="001636E2" w:rsidRPr="001636E2" w:rsidRDefault="001636E2" w:rsidP="001636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6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3</w:t>
      </w:r>
      <w:r w:rsidRPr="0016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l-GR"/>
        </w:rPr>
        <w:t>η</w:t>
      </w:r>
      <w:r w:rsidRPr="0016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παράγραφος – Τούρτα και εντυπώσεις</w:t>
      </w:r>
    </w:p>
    <w:p w:rsidR="001636E2" w:rsidRPr="001636E2" w:rsidRDefault="001636E2" w:rsidP="001636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6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Τούρτα </w:t>
      </w:r>
      <w:r w:rsidRPr="001636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σοκολάτας με κρέμα και φρούτα εποχής (Ποιος την έφτιαξε ; Είχε κάποιο σχέδιο ή κάτι γραμμένο πάνω της ; Έσβησα όλα τα κεριά </w:t>
      </w:r>
    </w:p>
    <w:p w:rsidR="001636E2" w:rsidRPr="001636E2" w:rsidRDefault="001636E2" w:rsidP="001636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636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Cupcakes</w:t>
      </w:r>
      <w:proofErr w:type="spellEnd"/>
      <w:r w:rsidRPr="001636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/ Φρουτοσαλάτες.</w:t>
      </w:r>
    </w:p>
    <w:p w:rsidR="001636E2" w:rsidRPr="001636E2" w:rsidRDefault="001636E2" w:rsidP="001636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636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Περιγραφή </w:t>
      </w:r>
      <w:proofErr w:type="spellStart"/>
      <w:r w:rsidRPr="0016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πάρτυ</w:t>
      </w:r>
      <w:proofErr w:type="spellEnd"/>
      <w:r w:rsidRPr="0016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 </w:t>
      </w:r>
      <w:r w:rsidRPr="001636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(χορός, </w:t>
      </w:r>
      <w:proofErr w:type="spellStart"/>
      <w:r w:rsidRPr="001636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καραόκε</w:t>
      </w:r>
      <w:proofErr w:type="spellEnd"/>
      <w:r w:rsidRPr="001636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παιχνίδια επιτραπέζια ή στον υπολογιστή μέχρι αργά).</w:t>
      </w:r>
    </w:p>
    <w:p w:rsidR="001636E2" w:rsidRPr="001636E2" w:rsidRDefault="001636E2" w:rsidP="001636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6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Εντυπώσεις</w:t>
      </w:r>
      <w:r w:rsidRPr="001636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/ Ευχή!</w:t>
      </w:r>
    </w:p>
    <w:p w:rsidR="001636E2" w:rsidRPr="001636E2" w:rsidRDefault="001636E2" w:rsidP="001636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636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_________________________________________</w:t>
      </w:r>
    </w:p>
    <w:p w:rsidR="001636E2" w:rsidRPr="001636E2" w:rsidRDefault="001636E2" w:rsidP="001636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636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Επειδή η 4η ενότητα διδάσκεται λίγο πριν ή μετά τα Χριστούγεννα, μπορείτε να περιγράψετε </w:t>
      </w:r>
      <w:r w:rsidRPr="0016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το τραπέζι των Χριστουγέννων ή της Πρωτοχρονιάς </w:t>
      </w:r>
      <w:r w:rsidRPr="001636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(ο στολισμός είναι χριστουγεννιάτικος με το δέντρο, τις κάλτσες του ‘Αι – Βασίλη, τα πολύχρωμα λαμπιόνια, όπως και τα φαγητά – γαλοπούλα, βασιλόπιτα, μελομακάρονα, κουραμπιέδες).</w:t>
      </w:r>
    </w:p>
    <w:p w:rsidR="001636E2" w:rsidRPr="001636E2" w:rsidRDefault="001636E2" w:rsidP="001636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636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Η 1</w:t>
      </w:r>
      <w:r w:rsidRPr="001636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l-GR"/>
        </w:rPr>
        <w:t>η</w:t>
      </w:r>
      <w:r w:rsidRPr="001636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παράγραφος αντιστοιχεί στον πρόλογο, αν και είναι μεγαλύτερη σε έκταση, καθώς και η 3</w:t>
      </w:r>
      <w:r w:rsidRPr="001636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l-GR"/>
        </w:rPr>
        <w:t>η</w:t>
      </w:r>
      <w:r w:rsidRPr="001636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στον επίλογο.</w:t>
      </w:r>
    </w:p>
    <w:p w:rsidR="001636E2" w:rsidRPr="001636E2" w:rsidRDefault="001636E2" w:rsidP="00163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636E2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AE46A5" w:rsidRDefault="00AE46A5"/>
    <w:sectPr w:rsidR="00AE46A5" w:rsidSect="001636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01DE6"/>
    <w:multiLevelType w:val="multilevel"/>
    <w:tmpl w:val="8E6E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35EA1"/>
    <w:multiLevelType w:val="multilevel"/>
    <w:tmpl w:val="0C54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57CC5"/>
    <w:multiLevelType w:val="multilevel"/>
    <w:tmpl w:val="A47C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9E4A92"/>
    <w:multiLevelType w:val="multilevel"/>
    <w:tmpl w:val="A4FC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36E2"/>
    <w:rsid w:val="001636E2"/>
    <w:rsid w:val="006770C9"/>
    <w:rsid w:val="00AE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6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636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2016-12-11T06:23:00Z</dcterms:created>
  <dcterms:modified xsi:type="dcterms:W3CDTF">2016-12-11T06:48:00Z</dcterms:modified>
</cp:coreProperties>
</file>